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71" w:rsidRDefault="00313F71" w:rsidP="00313F71">
      <w:pPr>
        <w:pStyle w:val="2"/>
        <w:ind w:firstLine="424"/>
        <w:rPr>
          <w:rFonts w:hint="eastAsia"/>
        </w:rPr>
      </w:pPr>
      <w:r>
        <w:rPr>
          <w:rFonts w:hint="eastAsia"/>
        </w:rPr>
        <w:t>冶金与生态工程学院学生入党调查表</w:t>
      </w:r>
    </w:p>
    <w:p w:rsidR="00313F71" w:rsidRPr="00663C28" w:rsidRDefault="00313F71" w:rsidP="00313F71">
      <w:pPr>
        <w:rPr>
          <w:rFonts w:ascii="宋体" w:hAnsi="宋体" w:hint="eastAsia"/>
          <w:sz w:val="18"/>
          <w:szCs w:val="18"/>
        </w:rPr>
      </w:pPr>
      <w:r w:rsidRPr="00663C28">
        <w:rPr>
          <w:rFonts w:ascii="宋体" w:hAnsi="宋体" w:hint="eastAsia"/>
          <w:sz w:val="18"/>
          <w:szCs w:val="18"/>
        </w:rPr>
        <w:t xml:space="preserve">被考评人：        班级：                       </w:t>
      </w:r>
      <w:r>
        <w:rPr>
          <w:rFonts w:ascii="宋体" w:hAnsi="宋体" w:hint="eastAsia"/>
          <w:sz w:val="18"/>
          <w:szCs w:val="18"/>
        </w:rPr>
        <w:t xml:space="preserve">                     </w:t>
      </w:r>
      <w:r w:rsidRPr="00663C28">
        <w:rPr>
          <w:rFonts w:ascii="宋体" w:hAnsi="宋体" w:hint="eastAsia"/>
          <w:sz w:val="18"/>
          <w:szCs w:val="18"/>
        </w:rPr>
        <w:t>年    月    日</w:t>
      </w:r>
    </w:p>
    <w:tbl>
      <w:tblPr>
        <w:tblW w:w="9076" w:type="dxa"/>
        <w:jc w:val="center"/>
        <w:tblInd w:w="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98"/>
        <w:gridCol w:w="5205"/>
        <w:gridCol w:w="493"/>
        <w:gridCol w:w="720"/>
        <w:gridCol w:w="689"/>
        <w:gridCol w:w="751"/>
      </w:tblGrid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 xml:space="preserve">评 估 </w:t>
            </w: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指 标</w:t>
            </w:r>
          </w:p>
        </w:tc>
        <w:tc>
          <w:tcPr>
            <w:tcW w:w="5703" w:type="dxa"/>
            <w:gridSpan w:val="2"/>
            <w:vAlign w:val="center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 xml:space="preserve">评  </w:t>
            </w:r>
            <w:proofErr w:type="gramStart"/>
            <w:r w:rsidRPr="00663C28">
              <w:rPr>
                <w:rFonts w:ascii="宋体" w:hAnsi="宋体" w:hint="eastAsia"/>
                <w:sz w:val="18"/>
                <w:szCs w:val="18"/>
              </w:rPr>
              <w:t>估</w:t>
            </w:r>
            <w:proofErr w:type="gramEnd"/>
            <w:r w:rsidRPr="00663C28">
              <w:rPr>
                <w:rFonts w:ascii="宋体" w:hAnsi="宋体" w:hint="eastAsia"/>
                <w:sz w:val="18"/>
                <w:szCs w:val="18"/>
              </w:rPr>
              <w:t xml:space="preserve">  内  容</w:t>
            </w:r>
          </w:p>
        </w:tc>
        <w:tc>
          <w:tcPr>
            <w:tcW w:w="2653" w:type="dxa"/>
            <w:gridSpan w:val="4"/>
            <w:vAlign w:val="center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评 议 等 级</w:t>
            </w: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trHeight w:val="211"/>
          <w:jc w:val="center"/>
        </w:trPr>
        <w:tc>
          <w:tcPr>
            <w:tcW w:w="720" w:type="dxa"/>
            <w:vMerge w:val="restart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思</w:t>
            </w: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想</w:t>
            </w: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政</w:t>
            </w: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治</w:t>
            </w:r>
          </w:p>
        </w:tc>
        <w:tc>
          <w:tcPr>
            <w:tcW w:w="498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205" w:type="dxa"/>
          </w:tcPr>
          <w:p w:rsidR="00313F71" w:rsidRPr="00663C28" w:rsidRDefault="00313F71" w:rsidP="00E16DFA">
            <w:pPr>
              <w:tabs>
                <w:tab w:val="left" w:pos="-114"/>
                <w:tab w:val="left" w:pos="612"/>
              </w:tabs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能否坚持学习党的基本知识和有关理论，及时了解、掌握党的各项路线、方针、政策？</w:t>
            </w:r>
          </w:p>
        </w:tc>
        <w:tc>
          <w:tcPr>
            <w:tcW w:w="493" w:type="dxa"/>
            <w:vAlign w:val="center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好</w:t>
            </w:r>
          </w:p>
        </w:tc>
        <w:tc>
          <w:tcPr>
            <w:tcW w:w="720" w:type="dxa"/>
            <w:vAlign w:val="center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一般</w:t>
            </w:r>
          </w:p>
        </w:tc>
        <w:tc>
          <w:tcPr>
            <w:tcW w:w="689" w:type="dxa"/>
            <w:vAlign w:val="center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不好</w:t>
            </w:r>
          </w:p>
        </w:tc>
        <w:tc>
          <w:tcPr>
            <w:tcW w:w="751" w:type="dxa"/>
            <w:vAlign w:val="center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不清楚</w:t>
            </w: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720" w:type="dxa"/>
            <w:vMerge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98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205" w:type="dxa"/>
          </w:tcPr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能否将理论适应用于实践，在思想上和行动上与党组织保持一致？</w:t>
            </w:r>
          </w:p>
        </w:tc>
        <w:tc>
          <w:tcPr>
            <w:tcW w:w="493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9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720" w:type="dxa"/>
            <w:vMerge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98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205" w:type="dxa"/>
          </w:tcPr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能否经常与同学交流思想，虚心接受批评、建议？</w:t>
            </w:r>
          </w:p>
        </w:tc>
        <w:tc>
          <w:tcPr>
            <w:tcW w:w="493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9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720" w:type="dxa"/>
            <w:vMerge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98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205" w:type="dxa"/>
          </w:tcPr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是否关心国际形势、国家大事及学校的发展情况？</w:t>
            </w:r>
          </w:p>
        </w:tc>
        <w:tc>
          <w:tcPr>
            <w:tcW w:w="493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9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720" w:type="dxa"/>
            <w:vMerge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98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205" w:type="dxa"/>
          </w:tcPr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是否坚持原则、严于律已，凡事从自身做起？</w:t>
            </w:r>
          </w:p>
        </w:tc>
        <w:tc>
          <w:tcPr>
            <w:tcW w:w="493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9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720" w:type="dxa"/>
            <w:vMerge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98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205" w:type="dxa"/>
          </w:tcPr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能否正确看待社会、学校存在的一些不良现象？</w:t>
            </w:r>
          </w:p>
        </w:tc>
        <w:tc>
          <w:tcPr>
            <w:tcW w:w="493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9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trHeight w:val="211"/>
          <w:jc w:val="center"/>
        </w:trPr>
        <w:tc>
          <w:tcPr>
            <w:tcW w:w="720" w:type="dxa"/>
            <w:vMerge w:val="restart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学</w:t>
            </w: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习</w:t>
            </w: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工</w:t>
            </w: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作</w:t>
            </w:r>
          </w:p>
        </w:tc>
        <w:tc>
          <w:tcPr>
            <w:tcW w:w="498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205" w:type="dxa"/>
          </w:tcPr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能否做到学习态度端正、目标明确，认真刻苦？</w:t>
            </w:r>
          </w:p>
        </w:tc>
        <w:tc>
          <w:tcPr>
            <w:tcW w:w="493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9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720" w:type="dxa"/>
            <w:vMerge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98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205" w:type="dxa"/>
          </w:tcPr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学习工作能否在同学中起到模范带头作用？</w:t>
            </w:r>
          </w:p>
        </w:tc>
        <w:tc>
          <w:tcPr>
            <w:tcW w:w="493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9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720" w:type="dxa"/>
            <w:vMerge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98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205" w:type="dxa"/>
          </w:tcPr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在杜绝作弊、逃课、抄袭作用、迟到早退等不良学习现象中表现如何？</w:t>
            </w:r>
          </w:p>
        </w:tc>
        <w:tc>
          <w:tcPr>
            <w:tcW w:w="493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9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720" w:type="dxa"/>
            <w:vMerge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98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205" w:type="dxa"/>
          </w:tcPr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是否能认真完成学校、班级的各项工作和活？</w:t>
            </w:r>
          </w:p>
        </w:tc>
        <w:tc>
          <w:tcPr>
            <w:tcW w:w="493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9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720" w:type="dxa"/>
            <w:vMerge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98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205" w:type="dxa"/>
          </w:tcPr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是否能支持和参加年级、班级的各项工作和活动？</w:t>
            </w:r>
          </w:p>
        </w:tc>
        <w:tc>
          <w:tcPr>
            <w:tcW w:w="493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9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720" w:type="dxa"/>
            <w:vMerge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98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205" w:type="dxa"/>
          </w:tcPr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是否积极参加校外各项公益活动和劳动？</w:t>
            </w:r>
          </w:p>
        </w:tc>
        <w:tc>
          <w:tcPr>
            <w:tcW w:w="493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9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trHeight w:val="211"/>
          <w:jc w:val="center"/>
        </w:trPr>
        <w:tc>
          <w:tcPr>
            <w:tcW w:w="720" w:type="dxa"/>
            <w:vMerge w:val="restart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常</w:t>
            </w: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生</w:t>
            </w: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活</w:t>
            </w:r>
          </w:p>
        </w:tc>
        <w:tc>
          <w:tcPr>
            <w:tcW w:w="498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5205" w:type="dxa"/>
          </w:tcPr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是否积极参加校内外各项公益活动和劳动？</w:t>
            </w:r>
          </w:p>
        </w:tc>
        <w:tc>
          <w:tcPr>
            <w:tcW w:w="493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9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720" w:type="dxa"/>
            <w:vMerge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98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5205" w:type="dxa"/>
          </w:tcPr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是否能遵守各项校规、校纪？</w:t>
            </w:r>
          </w:p>
        </w:tc>
        <w:tc>
          <w:tcPr>
            <w:tcW w:w="493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9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720" w:type="dxa"/>
            <w:vMerge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98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5205" w:type="dxa"/>
          </w:tcPr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是否团结同学、与同学融洽相处？</w:t>
            </w:r>
          </w:p>
        </w:tc>
        <w:tc>
          <w:tcPr>
            <w:tcW w:w="493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9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720" w:type="dxa"/>
            <w:vMerge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98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5205" w:type="dxa"/>
          </w:tcPr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能否主动关心帮助有困难的同学？</w:t>
            </w:r>
          </w:p>
        </w:tc>
        <w:tc>
          <w:tcPr>
            <w:tcW w:w="493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9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720" w:type="dxa"/>
            <w:vMerge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98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5205" w:type="dxa"/>
          </w:tcPr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能否在宿舍中带头保持个人卫生、寝室环境？</w:t>
            </w:r>
          </w:p>
        </w:tc>
        <w:tc>
          <w:tcPr>
            <w:tcW w:w="493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9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trHeight w:val="209"/>
          <w:jc w:val="center"/>
        </w:trPr>
        <w:tc>
          <w:tcPr>
            <w:tcW w:w="720" w:type="dxa"/>
            <w:vMerge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498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5205" w:type="dxa"/>
          </w:tcPr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是否勤俭节约、不铺张浪费？</w:t>
            </w:r>
          </w:p>
        </w:tc>
        <w:tc>
          <w:tcPr>
            <w:tcW w:w="493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689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751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trHeight w:val="1414"/>
          <w:jc w:val="center"/>
        </w:trPr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你对</w:t>
            </w: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该同</w:t>
            </w: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学的</w:t>
            </w: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评价</w:t>
            </w:r>
          </w:p>
        </w:tc>
        <w:tc>
          <w:tcPr>
            <w:tcW w:w="8356" w:type="dxa"/>
            <w:gridSpan w:val="6"/>
          </w:tcPr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比较突出的优点：</w:t>
            </w:r>
          </w:p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比较突出的缺点</w:t>
            </w:r>
          </w:p>
        </w:tc>
      </w:tr>
      <w:tr w:rsidR="00313F71" w:rsidRPr="00663C28" w:rsidTr="00E16DF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20" w:type="dxa"/>
          </w:tcPr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你认</w:t>
            </w: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为该</w:t>
            </w: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同学</w:t>
            </w: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是否</w:t>
            </w: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符合</w:t>
            </w: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党员</w:t>
            </w:r>
          </w:p>
          <w:p w:rsidR="00313F71" w:rsidRPr="00663C28" w:rsidRDefault="00313F71" w:rsidP="00E16DFA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>标准</w:t>
            </w:r>
          </w:p>
        </w:tc>
        <w:tc>
          <w:tcPr>
            <w:tcW w:w="8356" w:type="dxa"/>
            <w:gridSpan w:val="6"/>
          </w:tcPr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</w:p>
          <w:p w:rsidR="00313F71" w:rsidRPr="00663C28" w:rsidRDefault="00313F71" w:rsidP="00E16DF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663C28">
              <w:rPr>
                <w:rFonts w:ascii="宋体" w:hAnsi="宋体"/>
                <w:noProof/>
                <w:sz w:val="18"/>
                <w:szCs w:val="18"/>
              </w:rPr>
              <w:pict>
                <v:line id="_x0000_s1027" style="position:absolute;left:0;text-align:left;z-index:251661312" from="154.5pt,12.9pt" to="199.5pt,12.9pt"/>
              </w:pict>
            </w:r>
            <w:r w:rsidRPr="00663C28">
              <w:rPr>
                <w:rFonts w:ascii="宋体" w:hAnsi="宋体"/>
                <w:noProof/>
                <w:sz w:val="18"/>
                <w:szCs w:val="18"/>
              </w:rPr>
              <w:pict>
                <v:line id="_x0000_s1026" style="position:absolute;left:0;text-align:left;z-index:251660288" from="30.6pt,12.9pt" to="93.6pt,12.9pt"/>
              </w:pict>
            </w:r>
            <w:r w:rsidRPr="00663C28">
              <w:rPr>
                <w:rFonts w:ascii="宋体" w:hAnsi="宋体" w:hint="eastAsia"/>
                <w:sz w:val="18"/>
                <w:szCs w:val="18"/>
              </w:rPr>
              <w:t xml:space="preserve">符合 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 w:rsidRPr="00663C28">
              <w:rPr>
                <w:rFonts w:ascii="宋体" w:hAnsi="宋体" w:hint="eastAsia"/>
                <w:sz w:val="18"/>
                <w:szCs w:val="18"/>
              </w:rPr>
              <w:t xml:space="preserve"> 不符合</w:t>
            </w:r>
          </w:p>
          <w:p w:rsidR="00313F71" w:rsidRPr="00663C28" w:rsidRDefault="00313F71" w:rsidP="00E16DFA">
            <w:pPr>
              <w:rPr>
                <w:rFonts w:ascii="宋体" w:hAnsi="宋体" w:hint="eastAsia"/>
                <w:sz w:val="18"/>
                <w:szCs w:val="18"/>
              </w:rPr>
            </w:pPr>
            <w:r w:rsidRPr="00663C28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</w:tbl>
    <w:p w:rsidR="00313F71" w:rsidRDefault="00313F71" w:rsidP="00313F71">
      <w:pPr>
        <w:rPr>
          <w:rFonts w:hint="eastAsia"/>
          <w:sz w:val="18"/>
          <w:szCs w:val="18"/>
        </w:rPr>
      </w:pPr>
    </w:p>
    <w:p w:rsidR="00313F71" w:rsidRDefault="00313F71" w:rsidP="00313F71">
      <w:pPr>
        <w:rPr>
          <w:rFonts w:hint="eastAsia"/>
          <w:sz w:val="18"/>
          <w:szCs w:val="18"/>
        </w:rPr>
      </w:pPr>
    </w:p>
    <w:p w:rsidR="00313F71" w:rsidRPr="00E248B9" w:rsidRDefault="00313F71" w:rsidP="00313F71">
      <w:pPr>
        <w:rPr>
          <w:rFonts w:ascii="宋体" w:hAnsi="宋体" w:hint="eastAsia"/>
          <w:sz w:val="18"/>
          <w:szCs w:val="18"/>
          <w:u w:val="single"/>
        </w:rPr>
      </w:pPr>
      <w:r w:rsidRPr="00663C28">
        <w:rPr>
          <w:rFonts w:hint="eastAsia"/>
          <w:sz w:val="18"/>
          <w:szCs w:val="18"/>
        </w:rPr>
        <w:t>党支部</w:t>
      </w:r>
      <w:r>
        <w:rPr>
          <w:rFonts w:hint="eastAsia"/>
          <w:sz w:val="18"/>
          <w:szCs w:val="18"/>
        </w:rPr>
        <w:t>调查人</w:t>
      </w:r>
      <w:r w:rsidRPr="00663C28">
        <w:rPr>
          <w:rFonts w:hint="eastAsia"/>
          <w:sz w:val="18"/>
          <w:szCs w:val="18"/>
        </w:rPr>
        <w:t>签名：</w:t>
      </w:r>
      <w:r w:rsidRPr="00663C28">
        <w:rPr>
          <w:rFonts w:ascii="宋体" w:hAnsi="宋体" w:hint="eastAsia"/>
          <w:sz w:val="18"/>
          <w:szCs w:val="18"/>
        </w:rPr>
        <w:t xml:space="preserve"> </w:t>
      </w:r>
      <w:r w:rsidRPr="00E248B9">
        <w:rPr>
          <w:rFonts w:ascii="宋体" w:hAnsi="宋体" w:hint="eastAsia"/>
          <w:sz w:val="18"/>
          <w:szCs w:val="18"/>
          <w:u w:val="single"/>
        </w:rPr>
        <w:t xml:space="preserve">  </w:t>
      </w:r>
      <w:r>
        <w:rPr>
          <w:rFonts w:ascii="宋体" w:hAnsi="宋体" w:hint="eastAsia"/>
          <w:sz w:val="18"/>
          <w:szCs w:val="18"/>
          <w:u w:val="single"/>
        </w:rPr>
        <w:t xml:space="preserve">                </w:t>
      </w:r>
      <w:r>
        <w:rPr>
          <w:rFonts w:ascii="宋体" w:hAnsi="宋体" w:hint="eastAsia"/>
          <w:sz w:val="18"/>
          <w:szCs w:val="18"/>
        </w:rPr>
        <w:t xml:space="preserve">                   </w:t>
      </w:r>
      <w:r>
        <w:rPr>
          <w:rFonts w:hint="eastAsia"/>
          <w:sz w:val="18"/>
          <w:szCs w:val="18"/>
        </w:rPr>
        <w:t>调查发放份</w:t>
      </w:r>
      <w:r w:rsidRPr="00663C28">
        <w:rPr>
          <w:rFonts w:hint="eastAsia"/>
          <w:sz w:val="18"/>
          <w:szCs w:val="18"/>
        </w:rPr>
        <w:t>数：</w:t>
      </w:r>
      <w:r w:rsidRPr="00663C28">
        <w:rPr>
          <w:rFonts w:hint="eastAsia"/>
          <w:sz w:val="18"/>
          <w:szCs w:val="18"/>
          <w:u w:val="single"/>
        </w:rPr>
        <w:t xml:space="preserve">         </w:t>
      </w:r>
    </w:p>
    <w:p w:rsidR="00313F71" w:rsidRDefault="00313F71" w:rsidP="00313F71">
      <w:pPr>
        <w:pStyle w:val="2"/>
        <w:spacing w:beforeLines="50"/>
        <w:ind w:firstLineChars="56" w:firstLine="180"/>
        <w:rPr>
          <w:rFonts w:hint="eastAsia"/>
          <w:sz w:val="32"/>
        </w:rPr>
      </w:pPr>
    </w:p>
    <w:p w:rsidR="000C01F4" w:rsidRPr="00313F71" w:rsidRDefault="000C01F4"/>
    <w:sectPr w:rsidR="000C01F4" w:rsidRPr="00313F71" w:rsidSect="000C0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3F71"/>
    <w:rsid w:val="000C01F4"/>
    <w:rsid w:val="0031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a"/>
    <w:rsid w:val="00313F71"/>
    <w:pPr>
      <w:jc w:val="center"/>
    </w:pPr>
    <w:rPr>
      <w:rFonts w:ascii="宋体" w:hAnsi="宋体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Lily</cp:lastModifiedBy>
  <cp:revision>1</cp:revision>
  <dcterms:created xsi:type="dcterms:W3CDTF">2011-07-13T10:04:00Z</dcterms:created>
  <dcterms:modified xsi:type="dcterms:W3CDTF">2011-07-13T10:05:00Z</dcterms:modified>
</cp:coreProperties>
</file>